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31" w:rsidRPr="00057E59" w:rsidRDefault="00057E59" w:rsidP="00057E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E59">
        <w:rPr>
          <w:rFonts w:ascii="Times New Roman" w:hAnsi="Times New Roman" w:cs="Times New Roman"/>
          <w:b/>
          <w:sz w:val="28"/>
          <w:szCs w:val="28"/>
        </w:rPr>
        <w:t>5-А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57E59" w:rsidTr="00F175D0">
        <w:tc>
          <w:tcPr>
            <w:tcW w:w="3190" w:type="dxa"/>
          </w:tcPr>
          <w:p w:rsidR="00057E59" w:rsidRDefault="00057E59" w:rsidP="00F17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Розклад уроків</w:t>
            </w:r>
          </w:p>
        </w:tc>
        <w:tc>
          <w:tcPr>
            <w:tcW w:w="3190" w:type="dxa"/>
          </w:tcPr>
          <w:p w:rsidR="00057E59" w:rsidRDefault="00057E59" w:rsidP="00F17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Класна робота</w:t>
            </w:r>
          </w:p>
        </w:tc>
        <w:tc>
          <w:tcPr>
            <w:tcW w:w="3191" w:type="dxa"/>
          </w:tcPr>
          <w:p w:rsidR="00057E59" w:rsidRDefault="00057E59" w:rsidP="00F17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робота</w:t>
            </w:r>
          </w:p>
        </w:tc>
      </w:tr>
      <w:tr w:rsidR="00057E59" w:rsidTr="00F175D0">
        <w:tc>
          <w:tcPr>
            <w:tcW w:w="3190" w:type="dxa"/>
          </w:tcPr>
          <w:p w:rsidR="00057E59" w:rsidRDefault="00094022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190" w:type="dxa"/>
          </w:tcPr>
          <w:p w:rsidR="00057E59" w:rsidRDefault="00AE05AE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B9796F">
              <w:rPr>
                <w:rFonts w:ascii="Times New Roman" w:hAnsi="Times New Roman" w:cs="Times New Roman"/>
                <w:sz w:val="28"/>
                <w:szCs w:val="28"/>
              </w:rPr>
              <w:t xml:space="preserve"> 31    класс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1293,1305</w:t>
            </w:r>
          </w:p>
        </w:tc>
        <w:tc>
          <w:tcPr>
            <w:tcW w:w="3191" w:type="dxa"/>
          </w:tcPr>
          <w:p w:rsidR="00AE05AE" w:rsidRDefault="00AE05AE" w:rsidP="00AE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B9796F">
              <w:rPr>
                <w:rFonts w:ascii="Times New Roman" w:hAnsi="Times New Roman" w:cs="Times New Roman"/>
                <w:sz w:val="28"/>
                <w:szCs w:val="28"/>
              </w:rPr>
              <w:t xml:space="preserve"> 31   № 1294 (1-4),1306</w:t>
            </w:r>
          </w:p>
          <w:p w:rsidR="00057E59" w:rsidRDefault="00057E59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7E59" w:rsidTr="00F175D0">
        <w:tc>
          <w:tcPr>
            <w:tcW w:w="3190" w:type="dxa"/>
          </w:tcPr>
          <w:p w:rsidR="00057E59" w:rsidRDefault="00094022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3190" w:type="dxa"/>
          </w:tcPr>
          <w:p w:rsidR="00057E59" w:rsidRDefault="00AE05AE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178,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2 читати, с181,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 письмово</w:t>
            </w:r>
          </w:p>
        </w:tc>
        <w:tc>
          <w:tcPr>
            <w:tcW w:w="3191" w:type="dxa"/>
          </w:tcPr>
          <w:p w:rsidR="00057E59" w:rsidRDefault="00AE05AE" w:rsidP="00AE05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179,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4 дописати речення, с.178,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 переказати</w:t>
            </w:r>
          </w:p>
        </w:tc>
      </w:tr>
      <w:tr w:rsidR="00057E59" w:rsidTr="00F175D0">
        <w:tc>
          <w:tcPr>
            <w:tcW w:w="3190" w:type="dxa"/>
          </w:tcPr>
          <w:p w:rsidR="00057E59" w:rsidRDefault="00094022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3190" w:type="dxa"/>
          </w:tcPr>
          <w:p w:rsidR="00057E59" w:rsidRDefault="00057E59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057E59" w:rsidRDefault="00057E59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7E59" w:rsidTr="00F175D0">
        <w:tc>
          <w:tcPr>
            <w:tcW w:w="3190" w:type="dxa"/>
          </w:tcPr>
          <w:p w:rsidR="00057E59" w:rsidRPr="0023322B" w:rsidRDefault="00094022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190" w:type="dxa"/>
          </w:tcPr>
          <w:p w:rsidR="00057E59" w:rsidRDefault="00057E59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057E59" w:rsidRDefault="00057E59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7DF8" w:rsidTr="00F175D0">
        <w:tc>
          <w:tcPr>
            <w:tcW w:w="3190" w:type="dxa"/>
          </w:tcPr>
          <w:p w:rsidR="00CB7DF8" w:rsidRPr="00094022" w:rsidRDefault="00CB7DF8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40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190" w:type="dxa"/>
          </w:tcPr>
          <w:p w:rsidR="00CB7DF8" w:rsidRPr="00CB7DF8" w:rsidRDefault="00CB7DF8" w:rsidP="002D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DF8">
              <w:rPr>
                <w:rFonts w:ascii="Times New Roman" w:hAnsi="Times New Roman" w:cs="Times New Roman"/>
                <w:sz w:val="28"/>
                <w:szCs w:val="28"/>
              </w:rPr>
              <w:t>Усна</w:t>
            </w:r>
            <w:proofErr w:type="spellEnd"/>
            <w:r w:rsidRPr="00CB7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7DF8">
              <w:rPr>
                <w:rFonts w:ascii="Times New Roman" w:hAnsi="Times New Roman" w:cs="Times New Roman"/>
                <w:sz w:val="28"/>
                <w:szCs w:val="28"/>
              </w:rPr>
              <w:t>розповідь</w:t>
            </w:r>
            <w:proofErr w:type="spellEnd"/>
            <w:r w:rsidRPr="00CB7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B7DF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CB7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7DF8">
              <w:rPr>
                <w:rFonts w:ascii="Times New Roman" w:hAnsi="Times New Roman" w:cs="Times New Roman"/>
                <w:sz w:val="28"/>
                <w:szCs w:val="28"/>
              </w:rPr>
              <w:t>основі</w:t>
            </w:r>
            <w:proofErr w:type="spellEnd"/>
            <w:r w:rsidRPr="00CB7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7DF8">
              <w:rPr>
                <w:rFonts w:ascii="Times New Roman" w:hAnsi="Times New Roman" w:cs="Times New Roman"/>
                <w:sz w:val="28"/>
                <w:szCs w:val="28"/>
              </w:rPr>
              <w:t>власного</w:t>
            </w:r>
            <w:proofErr w:type="spellEnd"/>
            <w:r w:rsidRPr="00CB7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7DF8">
              <w:rPr>
                <w:rFonts w:ascii="Times New Roman" w:hAnsi="Times New Roman" w:cs="Times New Roman"/>
                <w:sz w:val="28"/>
                <w:szCs w:val="28"/>
              </w:rPr>
              <w:t>досвіду</w:t>
            </w:r>
            <w:proofErr w:type="spellEnd"/>
          </w:p>
        </w:tc>
        <w:tc>
          <w:tcPr>
            <w:tcW w:w="3191" w:type="dxa"/>
          </w:tcPr>
          <w:p w:rsidR="00CB7DF8" w:rsidRPr="00CB7DF8" w:rsidRDefault="00CB7DF8" w:rsidP="002D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DF8">
              <w:rPr>
                <w:rFonts w:ascii="Times New Roman" w:hAnsi="Times New Roman" w:cs="Times New Roman"/>
                <w:sz w:val="28"/>
                <w:szCs w:val="28"/>
              </w:rPr>
              <w:t>Скласти</w:t>
            </w:r>
            <w:proofErr w:type="spellEnd"/>
            <w:r w:rsidRPr="00CB7DF8">
              <w:rPr>
                <w:rFonts w:ascii="Times New Roman" w:hAnsi="Times New Roman" w:cs="Times New Roman"/>
                <w:sz w:val="28"/>
                <w:szCs w:val="28"/>
              </w:rPr>
              <w:t xml:space="preserve"> план </w:t>
            </w:r>
            <w:proofErr w:type="spellStart"/>
            <w:r w:rsidRPr="00CB7DF8">
              <w:rPr>
                <w:rFonts w:ascii="Times New Roman" w:hAnsi="Times New Roman" w:cs="Times New Roman"/>
                <w:sz w:val="28"/>
                <w:szCs w:val="28"/>
              </w:rPr>
              <w:t>розповіді</w:t>
            </w:r>
            <w:proofErr w:type="spellEnd"/>
          </w:p>
        </w:tc>
      </w:tr>
      <w:tr w:rsidR="00CB7DF8" w:rsidTr="00F175D0">
        <w:tc>
          <w:tcPr>
            <w:tcW w:w="3190" w:type="dxa"/>
          </w:tcPr>
          <w:p w:rsidR="00CB7DF8" w:rsidRPr="00094022" w:rsidRDefault="00CB7DF8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40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3190" w:type="dxa"/>
          </w:tcPr>
          <w:p w:rsidR="00CB7DF8" w:rsidRPr="00CB7DF8" w:rsidRDefault="00CB7DF8" w:rsidP="002D65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DF8">
              <w:rPr>
                <w:rFonts w:ascii="Times New Roman" w:eastAsia="Calibri" w:hAnsi="Times New Roman" w:cs="Times New Roman"/>
                <w:sz w:val="28"/>
                <w:szCs w:val="28"/>
              </w:rPr>
              <w:t>Читать с. 257-262. Дать ответы на вопросы с.258, 260, 261-262</w:t>
            </w:r>
          </w:p>
        </w:tc>
        <w:tc>
          <w:tcPr>
            <w:tcW w:w="3191" w:type="dxa"/>
          </w:tcPr>
          <w:p w:rsidR="00CB7DF8" w:rsidRPr="00CB7DF8" w:rsidRDefault="00CB7DF8" w:rsidP="002D65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DF8">
              <w:rPr>
                <w:rFonts w:ascii="Times New Roman" w:eastAsia="Calibri" w:hAnsi="Times New Roman" w:cs="Times New Roman"/>
                <w:sz w:val="28"/>
                <w:szCs w:val="28"/>
              </w:rPr>
              <w:t>Выучить наизусть стихотворение С.А.Есенина «Берёза»</w:t>
            </w:r>
          </w:p>
        </w:tc>
      </w:tr>
    </w:tbl>
    <w:p w:rsidR="00057E59" w:rsidRDefault="00057E59" w:rsidP="00057E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E59" w:rsidRPr="00057E59" w:rsidRDefault="00057E59" w:rsidP="00057E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5-Б</w:t>
      </w:r>
    </w:p>
    <w:p w:rsidR="00057E59" w:rsidRDefault="00057E59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57E59" w:rsidTr="00F175D0">
        <w:tc>
          <w:tcPr>
            <w:tcW w:w="3190" w:type="dxa"/>
          </w:tcPr>
          <w:p w:rsidR="00057E59" w:rsidRDefault="00057E59" w:rsidP="00F17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Розклад уроків</w:t>
            </w:r>
          </w:p>
        </w:tc>
        <w:tc>
          <w:tcPr>
            <w:tcW w:w="3190" w:type="dxa"/>
          </w:tcPr>
          <w:p w:rsidR="00057E59" w:rsidRDefault="00057E59" w:rsidP="00F17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Класна робота</w:t>
            </w:r>
          </w:p>
        </w:tc>
        <w:tc>
          <w:tcPr>
            <w:tcW w:w="3191" w:type="dxa"/>
          </w:tcPr>
          <w:p w:rsidR="00057E59" w:rsidRDefault="00057E59" w:rsidP="00F17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робота</w:t>
            </w:r>
          </w:p>
        </w:tc>
      </w:tr>
      <w:tr w:rsidR="00057E59" w:rsidTr="00F175D0">
        <w:tc>
          <w:tcPr>
            <w:tcW w:w="3190" w:type="dxa"/>
          </w:tcPr>
          <w:p w:rsidR="00057E59" w:rsidRDefault="00165324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190" w:type="dxa"/>
          </w:tcPr>
          <w:p w:rsidR="00CB7DF8" w:rsidRPr="00D510E9" w:rsidRDefault="00CB7DF8" w:rsidP="00CB7D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0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§30 пов. № 1255 (1,3,5)</w:t>
            </w:r>
          </w:p>
          <w:p w:rsidR="00057E59" w:rsidRDefault="00057E59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CB7DF8" w:rsidRPr="00D510E9" w:rsidRDefault="00CB7DF8" w:rsidP="00CB7D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0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§30 пов. № 1261</w:t>
            </w:r>
          </w:p>
          <w:p w:rsidR="00057E59" w:rsidRDefault="00057E59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7DF8" w:rsidTr="00F175D0">
        <w:tc>
          <w:tcPr>
            <w:tcW w:w="3190" w:type="dxa"/>
          </w:tcPr>
          <w:p w:rsidR="00CB7DF8" w:rsidRDefault="00CB7DF8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40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190" w:type="dxa"/>
          </w:tcPr>
          <w:p w:rsidR="00CB7DF8" w:rsidRPr="00CB7DF8" w:rsidRDefault="00CB7DF8" w:rsidP="002D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DF8">
              <w:rPr>
                <w:rFonts w:ascii="Times New Roman" w:hAnsi="Times New Roman" w:cs="Times New Roman"/>
                <w:sz w:val="28"/>
                <w:szCs w:val="28"/>
              </w:rPr>
              <w:t>Усна</w:t>
            </w:r>
            <w:proofErr w:type="spellEnd"/>
            <w:r w:rsidRPr="00CB7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7DF8">
              <w:rPr>
                <w:rFonts w:ascii="Times New Roman" w:hAnsi="Times New Roman" w:cs="Times New Roman"/>
                <w:sz w:val="28"/>
                <w:szCs w:val="28"/>
              </w:rPr>
              <w:t>розповідь</w:t>
            </w:r>
            <w:proofErr w:type="spellEnd"/>
            <w:r w:rsidRPr="00CB7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B7DF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CB7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7DF8">
              <w:rPr>
                <w:rFonts w:ascii="Times New Roman" w:hAnsi="Times New Roman" w:cs="Times New Roman"/>
                <w:sz w:val="28"/>
                <w:szCs w:val="28"/>
              </w:rPr>
              <w:t>основі</w:t>
            </w:r>
            <w:proofErr w:type="spellEnd"/>
            <w:r w:rsidRPr="00CB7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7DF8">
              <w:rPr>
                <w:rFonts w:ascii="Times New Roman" w:hAnsi="Times New Roman" w:cs="Times New Roman"/>
                <w:sz w:val="28"/>
                <w:szCs w:val="28"/>
              </w:rPr>
              <w:t>власного</w:t>
            </w:r>
            <w:proofErr w:type="spellEnd"/>
            <w:r w:rsidRPr="00CB7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7DF8">
              <w:rPr>
                <w:rFonts w:ascii="Times New Roman" w:hAnsi="Times New Roman" w:cs="Times New Roman"/>
                <w:sz w:val="28"/>
                <w:szCs w:val="28"/>
              </w:rPr>
              <w:t>досвіду</w:t>
            </w:r>
            <w:proofErr w:type="spellEnd"/>
          </w:p>
        </w:tc>
        <w:tc>
          <w:tcPr>
            <w:tcW w:w="3191" w:type="dxa"/>
          </w:tcPr>
          <w:p w:rsidR="00CB7DF8" w:rsidRPr="00CB7DF8" w:rsidRDefault="00CB7DF8" w:rsidP="002D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DF8">
              <w:rPr>
                <w:rFonts w:ascii="Times New Roman" w:hAnsi="Times New Roman" w:cs="Times New Roman"/>
                <w:sz w:val="28"/>
                <w:szCs w:val="28"/>
              </w:rPr>
              <w:t>Скласти</w:t>
            </w:r>
            <w:proofErr w:type="spellEnd"/>
            <w:r w:rsidRPr="00CB7DF8">
              <w:rPr>
                <w:rFonts w:ascii="Times New Roman" w:hAnsi="Times New Roman" w:cs="Times New Roman"/>
                <w:sz w:val="28"/>
                <w:szCs w:val="28"/>
              </w:rPr>
              <w:t xml:space="preserve"> план </w:t>
            </w:r>
            <w:proofErr w:type="spellStart"/>
            <w:r w:rsidRPr="00CB7DF8">
              <w:rPr>
                <w:rFonts w:ascii="Times New Roman" w:hAnsi="Times New Roman" w:cs="Times New Roman"/>
                <w:sz w:val="28"/>
                <w:szCs w:val="28"/>
              </w:rPr>
              <w:t>розповіді</w:t>
            </w:r>
            <w:proofErr w:type="spellEnd"/>
          </w:p>
        </w:tc>
      </w:tr>
      <w:tr w:rsidR="00CB7DF8" w:rsidTr="00F175D0">
        <w:tc>
          <w:tcPr>
            <w:tcW w:w="3190" w:type="dxa"/>
          </w:tcPr>
          <w:p w:rsidR="00CB7DF8" w:rsidRDefault="00CB7DF8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</w:t>
            </w:r>
            <w:r w:rsidRPr="000940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ська мова</w:t>
            </w:r>
          </w:p>
        </w:tc>
        <w:tc>
          <w:tcPr>
            <w:tcW w:w="3190" w:type="dxa"/>
          </w:tcPr>
          <w:p w:rsidR="00CB7DF8" w:rsidRPr="00CB7DF8" w:rsidRDefault="00CB7DF8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DF8">
              <w:rPr>
                <w:rFonts w:ascii="Times New Roman" w:hAnsi="Times New Roman" w:cs="Times New Roman"/>
                <w:sz w:val="28"/>
                <w:szCs w:val="28"/>
              </w:rPr>
              <w:t>п. 40, упр. 442, 442, 445, 446, 448</w:t>
            </w:r>
          </w:p>
        </w:tc>
        <w:tc>
          <w:tcPr>
            <w:tcW w:w="3191" w:type="dxa"/>
          </w:tcPr>
          <w:p w:rsidR="00CB7DF8" w:rsidRPr="00CB7DF8" w:rsidRDefault="00CB7DF8" w:rsidP="00CB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DF8">
              <w:rPr>
                <w:rFonts w:ascii="Times New Roman" w:hAnsi="Times New Roman" w:cs="Times New Roman"/>
                <w:sz w:val="28"/>
                <w:szCs w:val="28"/>
              </w:rPr>
              <w:t>п. 41, упр. 449, 450, 451, 452</w:t>
            </w:r>
          </w:p>
          <w:p w:rsidR="00CB7DF8" w:rsidRPr="00CB7DF8" w:rsidRDefault="00CB7DF8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7DF8" w:rsidTr="00F175D0">
        <w:tc>
          <w:tcPr>
            <w:tcW w:w="3190" w:type="dxa"/>
          </w:tcPr>
          <w:p w:rsidR="00CB7DF8" w:rsidRPr="0023322B" w:rsidRDefault="00CB7DF8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40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3190" w:type="dxa"/>
          </w:tcPr>
          <w:p w:rsidR="00CB7DF8" w:rsidRPr="00CB7DF8" w:rsidRDefault="00CB7DF8" w:rsidP="00CB7D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DF8">
              <w:rPr>
                <w:rFonts w:ascii="Times New Roman" w:hAnsi="Times New Roman" w:cs="Times New Roman"/>
                <w:sz w:val="28"/>
                <w:szCs w:val="28"/>
              </w:rPr>
              <w:t xml:space="preserve">читать с. 241— 264, </w:t>
            </w:r>
          </w:p>
        </w:tc>
        <w:tc>
          <w:tcPr>
            <w:tcW w:w="3191" w:type="dxa"/>
          </w:tcPr>
          <w:p w:rsidR="00CB7DF8" w:rsidRDefault="00CB7DF8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DF8">
              <w:rPr>
                <w:rFonts w:ascii="Times New Roman" w:hAnsi="Times New Roman" w:cs="Times New Roman"/>
                <w:sz w:val="28"/>
                <w:szCs w:val="28"/>
              </w:rPr>
              <w:t>стихотворение С. А. Есенина наизусть (по выбору учащихся)</w:t>
            </w:r>
          </w:p>
        </w:tc>
      </w:tr>
      <w:tr w:rsidR="00CB7DF8" w:rsidTr="00F175D0">
        <w:tc>
          <w:tcPr>
            <w:tcW w:w="3190" w:type="dxa"/>
          </w:tcPr>
          <w:p w:rsidR="00CB7DF8" w:rsidRPr="0023322B" w:rsidRDefault="00CB7DF8" w:rsidP="00F175D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3190" w:type="dxa"/>
          </w:tcPr>
          <w:p w:rsidR="00CB7DF8" w:rsidRDefault="00CB7DF8" w:rsidP="002D65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178,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2 читати, с181,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 письмово</w:t>
            </w:r>
          </w:p>
        </w:tc>
        <w:tc>
          <w:tcPr>
            <w:tcW w:w="3191" w:type="dxa"/>
          </w:tcPr>
          <w:p w:rsidR="00CB7DF8" w:rsidRDefault="00CB7DF8" w:rsidP="002D65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179,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4 дописати речення, с.178,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 переказати</w:t>
            </w:r>
          </w:p>
        </w:tc>
      </w:tr>
      <w:tr w:rsidR="00CB7DF8" w:rsidTr="00F175D0">
        <w:tc>
          <w:tcPr>
            <w:tcW w:w="3190" w:type="dxa"/>
          </w:tcPr>
          <w:p w:rsidR="00CB7DF8" w:rsidRPr="0023322B" w:rsidRDefault="00CB7DF8" w:rsidP="00F175D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190" w:type="dxa"/>
          </w:tcPr>
          <w:p w:rsidR="00CB7DF8" w:rsidRDefault="00CB7DF8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CB7DF8" w:rsidRDefault="00CB7DF8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57E59" w:rsidRDefault="00057E59"/>
    <w:sectPr w:rsidR="00057E59" w:rsidSect="005D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7E59"/>
    <w:rsid w:val="00057E59"/>
    <w:rsid w:val="00060EF4"/>
    <w:rsid w:val="00094022"/>
    <w:rsid w:val="00165324"/>
    <w:rsid w:val="005D0231"/>
    <w:rsid w:val="00A63403"/>
    <w:rsid w:val="00AE05AE"/>
    <w:rsid w:val="00CB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ХЗОШ74</dc:creator>
  <cp:keywords/>
  <dc:description/>
  <cp:lastModifiedBy>ХЗОШ74</cp:lastModifiedBy>
  <cp:revision>7</cp:revision>
  <dcterms:created xsi:type="dcterms:W3CDTF">2018-03-03T07:25:00Z</dcterms:created>
  <dcterms:modified xsi:type="dcterms:W3CDTF">2018-03-03T08:12:00Z</dcterms:modified>
</cp:coreProperties>
</file>